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71248" w14:textId="77777777" w:rsidR="007150A1" w:rsidRPr="00EB2EC0" w:rsidRDefault="007150A1" w:rsidP="00EB2EC0">
      <w:pPr>
        <w:rPr>
          <w:rFonts w:ascii="Times New Roman" w:hAnsi="Times New Roman" w:cs="Times New Roman"/>
          <w:b/>
          <w:sz w:val="26"/>
          <w:szCs w:val="26"/>
        </w:rPr>
      </w:pPr>
    </w:p>
    <w:p w14:paraId="7585357C" w14:textId="77777777" w:rsidR="00B4466B" w:rsidRPr="00485167" w:rsidRDefault="00ED2533" w:rsidP="00ED253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16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1261D461" w14:textId="77777777" w:rsidR="00ED2533" w:rsidRPr="00485167" w:rsidRDefault="00ED2533" w:rsidP="00ED253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167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</w:p>
    <w:p w14:paraId="4E1D4A4E" w14:textId="77777777" w:rsidR="00ED2533" w:rsidRPr="00485167" w:rsidRDefault="00ED2533" w:rsidP="00ED253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516990" w14:textId="3F887CAA" w:rsidR="00A73CE3" w:rsidRPr="00485167" w:rsidRDefault="00ED2533" w:rsidP="00E84555">
      <w:pPr>
        <w:tabs>
          <w:tab w:val="left" w:pos="12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5167">
        <w:rPr>
          <w:rFonts w:ascii="Times New Roman" w:hAnsi="Times New Roman" w:cs="Times New Roman"/>
          <w:sz w:val="28"/>
          <w:szCs w:val="28"/>
        </w:rPr>
        <w:tab/>
        <w:t>В соответствии с постановлением</w:t>
      </w:r>
      <w:r w:rsidR="00D46557" w:rsidRPr="00485167">
        <w:rPr>
          <w:rFonts w:ascii="Times New Roman" w:hAnsi="Times New Roman" w:cs="Times New Roman"/>
          <w:sz w:val="28"/>
          <w:szCs w:val="28"/>
        </w:rPr>
        <w:t xml:space="preserve"> администрации города Лукоянова</w:t>
      </w:r>
      <w:r w:rsidRPr="00485167">
        <w:rPr>
          <w:rFonts w:ascii="Times New Roman" w:hAnsi="Times New Roman" w:cs="Times New Roman"/>
          <w:sz w:val="28"/>
          <w:szCs w:val="28"/>
        </w:rPr>
        <w:t xml:space="preserve">  от </w:t>
      </w:r>
      <w:r w:rsidR="0044365B" w:rsidRPr="0044365B">
        <w:rPr>
          <w:rFonts w:ascii="Times New Roman" w:hAnsi="Times New Roman" w:cs="Times New Roman"/>
          <w:sz w:val="28"/>
          <w:szCs w:val="28"/>
        </w:rPr>
        <w:t>18</w:t>
      </w:r>
      <w:r w:rsidR="00D82EC4" w:rsidRPr="0044365B">
        <w:rPr>
          <w:rFonts w:ascii="Times New Roman" w:hAnsi="Times New Roman" w:cs="Times New Roman"/>
          <w:sz w:val="28"/>
          <w:szCs w:val="28"/>
        </w:rPr>
        <w:t>.0</w:t>
      </w:r>
      <w:r w:rsidR="00F81196" w:rsidRPr="0044365B">
        <w:rPr>
          <w:rFonts w:ascii="Times New Roman" w:hAnsi="Times New Roman" w:cs="Times New Roman"/>
          <w:sz w:val="28"/>
          <w:szCs w:val="28"/>
        </w:rPr>
        <w:t>5</w:t>
      </w:r>
      <w:r w:rsidR="00D82EC4" w:rsidRPr="0044365B">
        <w:rPr>
          <w:rFonts w:ascii="Times New Roman" w:hAnsi="Times New Roman" w:cs="Times New Roman"/>
          <w:sz w:val="28"/>
          <w:szCs w:val="28"/>
        </w:rPr>
        <w:t>.2022</w:t>
      </w:r>
      <w:r w:rsidRPr="0044365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53451" w:rsidRPr="0044365B">
        <w:rPr>
          <w:rFonts w:ascii="Times New Roman" w:hAnsi="Times New Roman" w:cs="Times New Roman"/>
          <w:sz w:val="28"/>
          <w:szCs w:val="28"/>
        </w:rPr>
        <w:t xml:space="preserve"> </w:t>
      </w:r>
      <w:r w:rsidR="00F81196" w:rsidRPr="0044365B">
        <w:rPr>
          <w:rFonts w:ascii="Times New Roman" w:hAnsi="Times New Roman" w:cs="Times New Roman"/>
          <w:sz w:val="28"/>
          <w:szCs w:val="28"/>
        </w:rPr>
        <w:t>2</w:t>
      </w:r>
      <w:r w:rsidR="0044365B" w:rsidRPr="0044365B">
        <w:rPr>
          <w:rFonts w:ascii="Times New Roman" w:hAnsi="Times New Roman" w:cs="Times New Roman"/>
          <w:sz w:val="28"/>
          <w:szCs w:val="28"/>
        </w:rPr>
        <w:t>17</w:t>
      </w:r>
      <w:r w:rsidR="002F724A" w:rsidRPr="0044365B">
        <w:rPr>
          <w:rFonts w:ascii="Times New Roman" w:hAnsi="Times New Roman" w:cs="Times New Roman"/>
          <w:sz w:val="28"/>
          <w:szCs w:val="28"/>
        </w:rPr>
        <w:t>-п</w:t>
      </w:r>
      <w:r w:rsidRPr="00485167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 по вопросу  предоставления  разрешения на </w:t>
      </w:r>
      <w:r w:rsidR="00F42EFA" w:rsidRPr="00485167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</w:t>
      </w:r>
      <w:r w:rsidRPr="00485167">
        <w:rPr>
          <w:rFonts w:ascii="Times New Roman" w:hAnsi="Times New Roman" w:cs="Times New Roman"/>
          <w:sz w:val="28"/>
          <w:szCs w:val="28"/>
        </w:rPr>
        <w:t xml:space="preserve"> </w:t>
      </w:r>
      <w:r w:rsidR="00F42EFA" w:rsidRPr="00485167">
        <w:rPr>
          <w:rFonts w:ascii="Times New Roman" w:hAnsi="Times New Roman" w:cs="Times New Roman"/>
          <w:sz w:val="28"/>
          <w:szCs w:val="28"/>
        </w:rPr>
        <w:t>строительства,</w:t>
      </w:r>
      <w:r w:rsidR="00233A66" w:rsidRPr="00485167">
        <w:rPr>
          <w:rFonts w:ascii="Times New Roman" w:hAnsi="Times New Roman" w:cs="Times New Roman"/>
          <w:sz w:val="28"/>
          <w:szCs w:val="28"/>
        </w:rPr>
        <w:t xml:space="preserve"> </w:t>
      </w:r>
      <w:r w:rsidR="00F42EFA" w:rsidRPr="00485167">
        <w:rPr>
          <w:rFonts w:ascii="Times New Roman" w:hAnsi="Times New Roman" w:cs="Times New Roman"/>
          <w:sz w:val="28"/>
          <w:szCs w:val="28"/>
        </w:rPr>
        <w:t>реконструкции</w:t>
      </w:r>
      <w:r w:rsidRPr="00485167">
        <w:rPr>
          <w:rFonts w:ascii="Times New Roman" w:hAnsi="Times New Roman" w:cs="Times New Roman"/>
          <w:sz w:val="28"/>
          <w:szCs w:val="28"/>
        </w:rPr>
        <w:t xml:space="preserve"> </w:t>
      </w:r>
      <w:r w:rsidR="00F42EFA" w:rsidRPr="00485167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 w:rsidR="001C3CCC" w:rsidRPr="00485167">
        <w:rPr>
          <w:rFonts w:ascii="Times New Roman" w:hAnsi="Times New Roman" w:cs="Times New Roman"/>
          <w:sz w:val="28"/>
          <w:szCs w:val="28"/>
        </w:rPr>
        <w:t>» и в целях соблюдения права человека на благоприятные условия жизнедеятельности, прав и законных  интересов правообладателей земельных участков</w:t>
      </w:r>
      <w:r w:rsidRPr="00485167">
        <w:rPr>
          <w:rFonts w:ascii="Times New Roman" w:hAnsi="Times New Roman" w:cs="Times New Roman"/>
          <w:sz w:val="28"/>
          <w:szCs w:val="28"/>
        </w:rPr>
        <w:t xml:space="preserve"> </w:t>
      </w:r>
      <w:r w:rsidR="00233A66" w:rsidRPr="00485167">
        <w:rPr>
          <w:rFonts w:ascii="Times New Roman" w:hAnsi="Times New Roman" w:cs="Times New Roman"/>
          <w:sz w:val="28"/>
          <w:szCs w:val="28"/>
        </w:rPr>
        <w:t xml:space="preserve"> </w:t>
      </w:r>
      <w:r w:rsidRPr="00485167">
        <w:rPr>
          <w:rFonts w:ascii="Times New Roman" w:hAnsi="Times New Roman" w:cs="Times New Roman"/>
          <w:sz w:val="28"/>
          <w:szCs w:val="28"/>
        </w:rPr>
        <w:t xml:space="preserve">администрация города Лукоянова уведомляет жителей о </w:t>
      </w:r>
      <w:r w:rsidR="00A73CE3" w:rsidRPr="00485167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485167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E84555" w:rsidRPr="00485167">
        <w:rPr>
          <w:rFonts w:ascii="Times New Roman" w:hAnsi="Times New Roman" w:cs="Times New Roman"/>
          <w:sz w:val="28"/>
          <w:szCs w:val="28"/>
        </w:rPr>
        <w:t xml:space="preserve"> по вопросу предоставления разрешения на </w:t>
      </w:r>
      <w:r w:rsidR="00F42EFA" w:rsidRPr="00485167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</w:t>
      </w:r>
      <w:r w:rsidR="00EE5302" w:rsidRPr="00485167">
        <w:rPr>
          <w:rFonts w:ascii="Times New Roman" w:hAnsi="Times New Roman" w:cs="Times New Roman"/>
          <w:sz w:val="28"/>
          <w:szCs w:val="28"/>
        </w:rPr>
        <w:t xml:space="preserve"> </w:t>
      </w:r>
      <w:r w:rsidR="00F42EFA" w:rsidRPr="00485167">
        <w:rPr>
          <w:rFonts w:ascii="Times New Roman" w:hAnsi="Times New Roman" w:cs="Times New Roman"/>
          <w:sz w:val="28"/>
          <w:szCs w:val="28"/>
        </w:rPr>
        <w:t>реконструкции объекта капитального строительства «здания</w:t>
      </w:r>
      <w:r w:rsidR="004D267A">
        <w:rPr>
          <w:rFonts w:ascii="Times New Roman" w:hAnsi="Times New Roman" w:cs="Times New Roman"/>
          <w:sz w:val="28"/>
          <w:szCs w:val="28"/>
        </w:rPr>
        <w:t xml:space="preserve"> </w:t>
      </w:r>
      <w:r w:rsidR="00F42EFA" w:rsidRPr="00485167">
        <w:rPr>
          <w:rFonts w:ascii="Times New Roman" w:hAnsi="Times New Roman" w:cs="Times New Roman"/>
          <w:sz w:val="28"/>
          <w:szCs w:val="28"/>
        </w:rPr>
        <w:t>- жилой дом</w:t>
      </w:r>
      <w:r w:rsidR="004D267A">
        <w:rPr>
          <w:rFonts w:ascii="Times New Roman" w:hAnsi="Times New Roman" w:cs="Times New Roman"/>
          <w:sz w:val="28"/>
          <w:szCs w:val="28"/>
        </w:rPr>
        <w:t xml:space="preserve"> и вспомогательные здания</w:t>
      </w:r>
      <w:r w:rsidR="00F42EFA" w:rsidRPr="00485167">
        <w:rPr>
          <w:rFonts w:ascii="Times New Roman" w:hAnsi="Times New Roman" w:cs="Times New Roman"/>
          <w:sz w:val="28"/>
          <w:szCs w:val="28"/>
        </w:rPr>
        <w:t>» для земельного участка</w:t>
      </w:r>
      <w:r w:rsidR="00E84555" w:rsidRPr="00485167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086E64" w:rsidRPr="00086E64">
        <w:rPr>
          <w:rFonts w:ascii="Times New Roman" w:hAnsi="Times New Roman" w:cs="Times New Roman"/>
          <w:sz w:val="28"/>
          <w:szCs w:val="28"/>
        </w:rPr>
        <w:t>52:57:00100</w:t>
      </w:r>
      <w:r w:rsidR="00F81196">
        <w:rPr>
          <w:rFonts w:ascii="Times New Roman" w:hAnsi="Times New Roman" w:cs="Times New Roman"/>
          <w:sz w:val="28"/>
          <w:szCs w:val="28"/>
        </w:rPr>
        <w:t>11</w:t>
      </w:r>
      <w:r w:rsidR="00086E64" w:rsidRPr="00086E64">
        <w:rPr>
          <w:rFonts w:ascii="Times New Roman" w:hAnsi="Times New Roman" w:cs="Times New Roman"/>
          <w:sz w:val="28"/>
          <w:szCs w:val="28"/>
        </w:rPr>
        <w:t>:</w:t>
      </w:r>
      <w:r w:rsidR="00DC0F24">
        <w:rPr>
          <w:rFonts w:ascii="Times New Roman" w:hAnsi="Times New Roman" w:cs="Times New Roman"/>
          <w:sz w:val="28"/>
          <w:szCs w:val="28"/>
        </w:rPr>
        <w:t>4</w:t>
      </w:r>
      <w:r w:rsidR="00F81196">
        <w:rPr>
          <w:rFonts w:ascii="Times New Roman" w:hAnsi="Times New Roman" w:cs="Times New Roman"/>
          <w:sz w:val="28"/>
          <w:szCs w:val="28"/>
        </w:rPr>
        <w:t>04</w:t>
      </w:r>
      <w:r w:rsidR="004D267A">
        <w:rPr>
          <w:rFonts w:ascii="Times New Roman" w:hAnsi="Times New Roman" w:cs="Times New Roman"/>
          <w:sz w:val="28"/>
          <w:szCs w:val="28"/>
        </w:rPr>
        <w:t>1</w:t>
      </w:r>
      <w:r w:rsidR="00086E64" w:rsidRPr="00086E64">
        <w:rPr>
          <w:rFonts w:ascii="Times New Roman" w:hAnsi="Times New Roman" w:cs="Times New Roman"/>
          <w:sz w:val="28"/>
          <w:szCs w:val="28"/>
        </w:rPr>
        <w:t xml:space="preserve"> </w:t>
      </w:r>
      <w:r w:rsidR="00E84555" w:rsidRPr="00485167">
        <w:rPr>
          <w:rFonts w:ascii="Times New Roman" w:hAnsi="Times New Roman" w:cs="Times New Roman"/>
          <w:sz w:val="28"/>
          <w:szCs w:val="28"/>
        </w:rPr>
        <w:t xml:space="preserve">– </w:t>
      </w:r>
      <w:r w:rsidR="00DC0F24" w:rsidRPr="00DC0F24">
        <w:rPr>
          <w:rFonts w:ascii="Times New Roman" w:hAnsi="Times New Roman" w:cs="Times New Roman"/>
          <w:sz w:val="28"/>
          <w:szCs w:val="28"/>
        </w:rPr>
        <w:t>Ж-</w:t>
      </w:r>
      <w:r w:rsidR="00F81196">
        <w:rPr>
          <w:rFonts w:ascii="Times New Roman" w:hAnsi="Times New Roman" w:cs="Times New Roman"/>
          <w:sz w:val="28"/>
          <w:szCs w:val="28"/>
        </w:rPr>
        <w:t>3</w:t>
      </w:r>
      <w:r w:rsidR="00DC0F24" w:rsidRPr="00DC0F24">
        <w:rPr>
          <w:rFonts w:ascii="Times New Roman" w:hAnsi="Times New Roman" w:cs="Times New Roman"/>
          <w:sz w:val="28"/>
          <w:szCs w:val="28"/>
        </w:rPr>
        <w:t xml:space="preserve"> </w:t>
      </w:r>
      <w:r w:rsidR="00DC0F24">
        <w:rPr>
          <w:rFonts w:ascii="Times New Roman" w:hAnsi="Times New Roman" w:cs="Times New Roman"/>
          <w:sz w:val="28"/>
          <w:szCs w:val="28"/>
        </w:rPr>
        <w:t>«Ж-</w:t>
      </w:r>
      <w:r w:rsidR="00F81196">
        <w:rPr>
          <w:rFonts w:ascii="Times New Roman" w:hAnsi="Times New Roman" w:cs="Times New Roman"/>
          <w:sz w:val="28"/>
          <w:szCs w:val="28"/>
        </w:rPr>
        <w:t>3</w:t>
      </w:r>
      <w:r w:rsidR="00DC0F24">
        <w:rPr>
          <w:rFonts w:ascii="Times New Roman" w:hAnsi="Times New Roman" w:cs="Times New Roman"/>
          <w:sz w:val="28"/>
          <w:szCs w:val="28"/>
        </w:rPr>
        <w:t xml:space="preserve"> </w:t>
      </w:r>
      <w:r w:rsidR="00DC0F24" w:rsidRPr="00DC0F24">
        <w:rPr>
          <w:rFonts w:ascii="Times New Roman" w:hAnsi="Times New Roman" w:cs="Times New Roman"/>
          <w:sz w:val="28"/>
          <w:szCs w:val="28"/>
        </w:rPr>
        <w:t>Зона застройки индивидуальными отдельно стоящими жилыми домами с приусадебными участками»</w:t>
      </w:r>
      <w:r w:rsidR="00C507C4">
        <w:rPr>
          <w:rFonts w:ascii="Times New Roman" w:hAnsi="Times New Roman" w:cs="Times New Roman"/>
          <w:sz w:val="28"/>
          <w:szCs w:val="28"/>
        </w:rPr>
        <w:t>.</w:t>
      </w:r>
      <w:r w:rsidR="00E84555" w:rsidRPr="00485167">
        <w:rPr>
          <w:rFonts w:ascii="Times New Roman" w:hAnsi="Times New Roman" w:cs="Times New Roman"/>
          <w:sz w:val="28"/>
          <w:szCs w:val="28"/>
        </w:rPr>
        <w:t xml:space="preserve"> </w:t>
      </w:r>
      <w:r w:rsidR="00086E64" w:rsidRPr="00086E64">
        <w:rPr>
          <w:rFonts w:ascii="Times New Roman" w:hAnsi="Times New Roman" w:cs="Times New Roman"/>
          <w:sz w:val="28"/>
          <w:szCs w:val="28"/>
        </w:rPr>
        <w:t>Земельны</w:t>
      </w:r>
      <w:r w:rsidR="00DC0F24">
        <w:rPr>
          <w:rFonts w:ascii="Times New Roman" w:hAnsi="Times New Roman" w:cs="Times New Roman"/>
          <w:sz w:val="28"/>
          <w:szCs w:val="28"/>
        </w:rPr>
        <w:t>й</w:t>
      </w:r>
      <w:r w:rsidR="00086E64" w:rsidRPr="00086E64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DC0F24">
        <w:rPr>
          <w:rFonts w:ascii="Times New Roman" w:hAnsi="Times New Roman" w:cs="Times New Roman"/>
          <w:sz w:val="28"/>
          <w:szCs w:val="28"/>
        </w:rPr>
        <w:t>ок</w:t>
      </w:r>
      <w:r w:rsidR="00086E64" w:rsidRPr="00086E64">
        <w:rPr>
          <w:rFonts w:ascii="Times New Roman" w:hAnsi="Times New Roman" w:cs="Times New Roman"/>
          <w:sz w:val="28"/>
          <w:szCs w:val="28"/>
        </w:rPr>
        <w:t xml:space="preserve"> с кадастровым номером 52:57:00100</w:t>
      </w:r>
      <w:r w:rsidR="00F81196">
        <w:rPr>
          <w:rFonts w:ascii="Times New Roman" w:hAnsi="Times New Roman" w:cs="Times New Roman"/>
          <w:sz w:val="28"/>
          <w:szCs w:val="28"/>
        </w:rPr>
        <w:t>11</w:t>
      </w:r>
      <w:r w:rsidR="00086E64" w:rsidRPr="00086E64">
        <w:rPr>
          <w:rFonts w:ascii="Times New Roman" w:hAnsi="Times New Roman" w:cs="Times New Roman"/>
          <w:sz w:val="28"/>
          <w:szCs w:val="28"/>
        </w:rPr>
        <w:t>:</w:t>
      </w:r>
      <w:r w:rsidR="00DC0F24">
        <w:rPr>
          <w:rFonts w:ascii="Times New Roman" w:hAnsi="Times New Roman" w:cs="Times New Roman"/>
          <w:sz w:val="28"/>
          <w:szCs w:val="28"/>
        </w:rPr>
        <w:t>4</w:t>
      </w:r>
      <w:r w:rsidR="00F81196">
        <w:rPr>
          <w:rFonts w:ascii="Times New Roman" w:hAnsi="Times New Roman" w:cs="Times New Roman"/>
          <w:sz w:val="28"/>
          <w:szCs w:val="28"/>
        </w:rPr>
        <w:t>04</w:t>
      </w:r>
      <w:r w:rsidR="004D267A">
        <w:rPr>
          <w:rFonts w:ascii="Times New Roman" w:hAnsi="Times New Roman" w:cs="Times New Roman"/>
          <w:sz w:val="28"/>
          <w:szCs w:val="28"/>
        </w:rPr>
        <w:t>у</w:t>
      </w:r>
      <w:r w:rsidR="00086E64" w:rsidRPr="00086E64">
        <w:rPr>
          <w:rFonts w:ascii="Times New Roman" w:hAnsi="Times New Roman" w:cs="Times New Roman"/>
          <w:sz w:val="28"/>
          <w:szCs w:val="28"/>
        </w:rPr>
        <w:t xml:space="preserve"> расположен по адресу: </w:t>
      </w:r>
      <w:r w:rsidR="004D267A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086E64" w:rsidRPr="00086E64">
        <w:rPr>
          <w:rFonts w:ascii="Times New Roman" w:hAnsi="Times New Roman" w:cs="Times New Roman"/>
          <w:sz w:val="28"/>
          <w:szCs w:val="28"/>
        </w:rPr>
        <w:t xml:space="preserve">Нижегородская область, Лукояновский район, г. Лукоянов, ул. </w:t>
      </w:r>
      <w:r w:rsidR="00F81196">
        <w:rPr>
          <w:rFonts w:ascii="Times New Roman" w:hAnsi="Times New Roman" w:cs="Times New Roman"/>
          <w:sz w:val="28"/>
          <w:szCs w:val="28"/>
        </w:rPr>
        <w:t>Загородная</w:t>
      </w:r>
      <w:r w:rsidR="00086E64" w:rsidRPr="00086E64">
        <w:rPr>
          <w:rFonts w:ascii="Times New Roman" w:hAnsi="Times New Roman" w:cs="Times New Roman"/>
          <w:sz w:val="28"/>
          <w:szCs w:val="28"/>
        </w:rPr>
        <w:t xml:space="preserve">, </w:t>
      </w:r>
      <w:r w:rsidR="004D267A">
        <w:rPr>
          <w:rFonts w:ascii="Times New Roman" w:hAnsi="Times New Roman" w:cs="Times New Roman"/>
          <w:sz w:val="28"/>
          <w:szCs w:val="28"/>
        </w:rPr>
        <w:t>земельный участок 13А</w:t>
      </w:r>
      <w:r w:rsidR="00D853F3">
        <w:rPr>
          <w:rFonts w:ascii="Times New Roman" w:hAnsi="Times New Roman" w:cs="Times New Roman"/>
          <w:sz w:val="28"/>
          <w:szCs w:val="28"/>
        </w:rPr>
        <w:t>.</w:t>
      </w:r>
    </w:p>
    <w:p w14:paraId="484B9121" w14:textId="543E1B1E" w:rsidR="00A73CE3" w:rsidRPr="00485167" w:rsidRDefault="00A73CE3" w:rsidP="00E84555">
      <w:pPr>
        <w:tabs>
          <w:tab w:val="left" w:pos="12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  <w:u w:val="single"/>
        </w:rPr>
        <w:t xml:space="preserve">Дата и время проведения: </w:t>
      </w:r>
      <w:r w:rsidR="004D267A">
        <w:rPr>
          <w:rFonts w:ascii="Times New Roman" w:hAnsi="Times New Roman" w:cs="Times New Roman"/>
          <w:sz w:val="28"/>
          <w:szCs w:val="28"/>
        </w:rPr>
        <w:t>01</w:t>
      </w:r>
      <w:r w:rsidRPr="00485167">
        <w:rPr>
          <w:rFonts w:ascii="Times New Roman" w:hAnsi="Times New Roman" w:cs="Times New Roman"/>
          <w:sz w:val="28"/>
          <w:szCs w:val="28"/>
        </w:rPr>
        <w:t xml:space="preserve"> </w:t>
      </w:r>
      <w:r w:rsidR="004D267A">
        <w:rPr>
          <w:rFonts w:ascii="Times New Roman" w:hAnsi="Times New Roman" w:cs="Times New Roman"/>
          <w:sz w:val="28"/>
          <w:szCs w:val="28"/>
        </w:rPr>
        <w:t>июн</w:t>
      </w:r>
      <w:r w:rsidR="00C507C4">
        <w:rPr>
          <w:rFonts w:ascii="Times New Roman" w:hAnsi="Times New Roman" w:cs="Times New Roman"/>
          <w:sz w:val="28"/>
          <w:szCs w:val="28"/>
        </w:rPr>
        <w:t>я</w:t>
      </w:r>
      <w:r w:rsidR="006C6491" w:rsidRPr="00485167">
        <w:rPr>
          <w:rFonts w:ascii="Times New Roman" w:hAnsi="Times New Roman" w:cs="Times New Roman"/>
          <w:sz w:val="28"/>
          <w:szCs w:val="28"/>
        </w:rPr>
        <w:t xml:space="preserve"> 20</w:t>
      </w:r>
      <w:r w:rsidR="00E53451" w:rsidRPr="00485167">
        <w:rPr>
          <w:rFonts w:ascii="Times New Roman" w:hAnsi="Times New Roman" w:cs="Times New Roman"/>
          <w:sz w:val="28"/>
          <w:szCs w:val="28"/>
        </w:rPr>
        <w:t>2</w:t>
      </w:r>
      <w:r w:rsidR="00DC0F24">
        <w:rPr>
          <w:rFonts w:ascii="Times New Roman" w:hAnsi="Times New Roman" w:cs="Times New Roman"/>
          <w:sz w:val="28"/>
          <w:szCs w:val="28"/>
        </w:rPr>
        <w:t>2</w:t>
      </w:r>
      <w:r w:rsidRPr="00485167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BE4AC6">
        <w:rPr>
          <w:rFonts w:ascii="Times New Roman" w:hAnsi="Times New Roman" w:cs="Times New Roman"/>
          <w:sz w:val="28"/>
          <w:szCs w:val="28"/>
        </w:rPr>
        <w:t>5</w:t>
      </w:r>
      <w:r w:rsidRPr="00485167">
        <w:rPr>
          <w:rFonts w:ascii="Times New Roman" w:hAnsi="Times New Roman" w:cs="Times New Roman"/>
          <w:sz w:val="28"/>
          <w:szCs w:val="28"/>
        </w:rPr>
        <w:t xml:space="preserve"> часов 00 минут.</w:t>
      </w:r>
    </w:p>
    <w:p w14:paraId="160B7456" w14:textId="77777777" w:rsidR="00A73CE3" w:rsidRPr="00485167" w:rsidRDefault="00A73CE3" w:rsidP="00E84555">
      <w:pPr>
        <w:tabs>
          <w:tab w:val="left" w:pos="1276"/>
        </w:tabs>
        <w:spacing w:after="0" w:line="240" w:lineRule="auto"/>
        <w:ind w:left="644"/>
        <w:jc w:val="both"/>
        <w:rPr>
          <w:sz w:val="28"/>
          <w:szCs w:val="28"/>
        </w:rPr>
      </w:pPr>
    </w:p>
    <w:p w14:paraId="507AB672" w14:textId="77777777" w:rsidR="00A73CE3" w:rsidRPr="00485167" w:rsidRDefault="00A73CE3" w:rsidP="00E84555">
      <w:pPr>
        <w:tabs>
          <w:tab w:val="left" w:pos="12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  <w:u w:val="single"/>
        </w:rPr>
        <w:t xml:space="preserve">Место проведения: </w:t>
      </w:r>
      <w:r w:rsidRPr="00485167">
        <w:rPr>
          <w:rFonts w:ascii="Times New Roman" w:hAnsi="Times New Roman" w:cs="Times New Roman"/>
          <w:sz w:val="28"/>
          <w:szCs w:val="28"/>
        </w:rPr>
        <w:t>Здание администрации города Лукоянова. Адрес: Нижегородская область, город Лукоянов, ул.</w:t>
      </w:r>
      <w:r w:rsidR="00681426" w:rsidRPr="00485167">
        <w:rPr>
          <w:rFonts w:ascii="Times New Roman" w:hAnsi="Times New Roman" w:cs="Times New Roman"/>
          <w:sz w:val="28"/>
          <w:szCs w:val="28"/>
        </w:rPr>
        <w:t xml:space="preserve"> </w:t>
      </w:r>
      <w:r w:rsidRPr="00485167">
        <w:rPr>
          <w:rFonts w:ascii="Times New Roman" w:hAnsi="Times New Roman" w:cs="Times New Roman"/>
          <w:sz w:val="28"/>
          <w:szCs w:val="28"/>
        </w:rPr>
        <w:t>Горького, дом 22.</w:t>
      </w:r>
    </w:p>
    <w:p w14:paraId="0EB61DE4" w14:textId="77777777" w:rsidR="00333F02" w:rsidRPr="00485167" w:rsidRDefault="00333F02" w:rsidP="00E84555">
      <w:pPr>
        <w:tabs>
          <w:tab w:val="left" w:pos="12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14:paraId="7BA56B92" w14:textId="03AF4B28" w:rsidR="00333F02" w:rsidRDefault="00333F02" w:rsidP="00E84555">
      <w:pPr>
        <w:tabs>
          <w:tab w:val="left" w:pos="12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вправе представить свои предложения и замечания, касающиеся указанного вопроса для включения их в протокол публичных слушаний. Замечания и предложения, а </w:t>
      </w:r>
      <w:proofErr w:type="gramStart"/>
      <w:r w:rsidRPr="00485167">
        <w:rPr>
          <w:rFonts w:ascii="Times New Roman" w:hAnsi="Times New Roman" w:cs="Times New Roman"/>
          <w:sz w:val="28"/>
          <w:szCs w:val="28"/>
        </w:rPr>
        <w:t>также  заявки</w:t>
      </w:r>
      <w:proofErr w:type="gramEnd"/>
      <w:r w:rsidRPr="00485167">
        <w:rPr>
          <w:rFonts w:ascii="Times New Roman" w:hAnsi="Times New Roman" w:cs="Times New Roman"/>
          <w:sz w:val="28"/>
          <w:szCs w:val="28"/>
        </w:rPr>
        <w:t xml:space="preserve"> на участие в публичных слушаниях при</w:t>
      </w:r>
      <w:r w:rsidR="006C6491" w:rsidRPr="00485167">
        <w:rPr>
          <w:rFonts w:ascii="Times New Roman" w:hAnsi="Times New Roman" w:cs="Times New Roman"/>
          <w:sz w:val="28"/>
          <w:szCs w:val="28"/>
        </w:rPr>
        <w:t>нимаются до 1</w:t>
      </w:r>
      <w:r w:rsidR="00BE4AC6">
        <w:rPr>
          <w:rFonts w:ascii="Times New Roman" w:hAnsi="Times New Roman" w:cs="Times New Roman"/>
          <w:sz w:val="28"/>
          <w:szCs w:val="28"/>
        </w:rPr>
        <w:t>5</w:t>
      </w:r>
      <w:r w:rsidR="00D107B1" w:rsidRPr="00485167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4D267A">
        <w:rPr>
          <w:rFonts w:ascii="Times New Roman" w:hAnsi="Times New Roman" w:cs="Times New Roman"/>
          <w:sz w:val="28"/>
          <w:szCs w:val="28"/>
        </w:rPr>
        <w:t>01.06</w:t>
      </w:r>
      <w:r w:rsidR="00DC0F24">
        <w:rPr>
          <w:rFonts w:ascii="Times New Roman" w:hAnsi="Times New Roman" w:cs="Times New Roman"/>
          <w:sz w:val="28"/>
          <w:szCs w:val="28"/>
        </w:rPr>
        <w:t>.2022</w:t>
      </w:r>
      <w:r w:rsidRPr="00485167">
        <w:rPr>
          <w:rFonts w:ascii="Times New Roman" w:hAnsi="Times New Roman" w:cs="Times New Roman"/>
          <w:sz w:val="28"/>
          <w:szCs w:val="28"/>
        </w:rPr>
        <w:t xml:space="preserve"> года по адресу</w:t>
      </w:r>
      <w:r w:rsidR="00D46557" w:rsidRPr="00485167">
        <w:rPr>
          <w:rFonts w:ascii="Times New Roman" w:hAnsi="Times New Roman" w:cs="Times New Roman"/>
          <w:sz w:val="28"/>
          <w:szCs w:val="28"/>
        </w:rPr>
        <w:t>:</w:t>
      </w:r>
      <w:r w:rsidRPr="00485167">
        <w:rPr>
          <w:rFonts w:ascii="Times New Roman" w:hAnsi="Times New Roman" w:cs="Times New Roman"/>
          <w:sz w:val="28"/>
          <w:szCs w:val="28"/>
        </w:rPr>
        <w:t xml:space="preserve"> </w:t>
      </w:r>
      <w:r w:rsidR="00D46557" w:rsidRPr="00485167">
        <w:rPr>
          <w:rFonts w:ascii="Times New Roman" w:hAnsi="Times New Roman" w:cs="Times New Roman"/>
          <w:sz w:val="28"/>
          <w:szCs w:val="28"/>
        </w:rPr>
        <w:t>Нижегородская область, город Лукоянов, ул.</w:t>
      </w:r>
      <w:r w:rsidR="00FF3807">
        <w:rPr>
          <w:rFonts w:ascii="Times New Roman" w:hAnsi="Times New Roman" w:cs="Times New Roman"/>
          <w:sz w:val="28"/>
          <w:szCs w:val="28"/>
        </w:rPr>
        <w:t xml:space="preserve"> </w:t>
      </w:r>
      <w:r w:rsidR="00D46557" w:rsidRPr="00485167">
        <w:rPr>
          <w:rFonts w:ascii="Times New Roman" w:hAnsi="Times New Roman" w:cs="Times New Roman"/>
          <w:sz w:val="28"/>
          <w:szCs w:val="28"/>
        </w:rPr>
        <w:t>Горького, дом 22, каб.5, телефон 4-17-</w:t>
      </w:r>
      <w:r w:rsidR="00665C27" w:rsidRPr="00485167">
        <w:rPr>
          <w:rFonts w:ascii="Times New Roman" w:hAnsi="Times New Roman" w:cs="Times New Roman"/>
          <w:sz w:val="28"/>
          <w:szCs w:val="28"/>
        </w:rPr>
        <w:t>39</w:t>
      </w:r>
      <w:r w:rsidR="00D46557" w:rsidRPr="00485167">
        <w:rPr>
          <w:rFonts w:ascii="Times New Roman" w:hAnsi="Times New Roman" w:cs="Times New Roman"/>
          <w:sz w:val="28"/>
          <w:szCs w:val="28"/>
        </w:rPr>
        <w:t xml:space="preserve"> по рабочим дням с 8.00 до 17.00, перерыв на обед с 12.00 до 13.00 часов.</w:t>
      </w:r>
    </w:p>
    <w:p w14:paraId="141CC5A4" w14:textId="77777777" w:rsidR="00A73CE3" w:rsidRDefault="00A73CE3" w:rsidP="00E84555">
      <w:pPr>
        <w:tabs>
          <w:tab w:val="left" w:pos="12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14:paraId="2ED6D2F6" w14:textId="77777777" w:rsidR="00A73CE3" w:rsidRPr="00A73CE3" w:rsidRDefault="00A73CE3" w:rsidP="00E84555">
      <w:pPr>
        <w:tabs>
          <w:tab w:val="left" w:pos="12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14:paraId="0267EB8E" w14:textId="77777777" w:rsidR="00ED2533" w:rsidRPr="00A73CE3" w:rsidRDefault="00ED2533" w:rsidP="00ED25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D2533" w:rsidRPr="00A73CE3" w:rsidSect="00ED2533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E1151"/>
    <w:multiLevelType w:val="hybridMultilevel"/>
    <w:tmpl w:val="A436182C"/>
    <w:lvl w:ilvl="0" w:tplc="62F2770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26E84A4D"/>
    <w:multiLevelType w:val="hybridMultilevel"/>
    <w:tmpl w:val="BC4A176C"/>
    <w:lvl w:ilvl="0" w:tplc="6FC6999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42B8A"/>
    <w:multiLevelType w:val="multilevel"/>
    <w:tmpl w:val="B67E79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E0413E0"/>
    <w:multiLevelType w:val="hybridMultilevel"/>
    <w:tmpl w:val="1B725B7C"/>
    <w:lvl w:ilvl="0" w:tplc="21C83D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06675"/>
    <w:multiLevelType w:val="multilevel"/>
    <w:tmpl w:val="B67E79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FFA7AA5"/>
    <w:multiLevelType w:val="multilevel"/>
    <w:tmpl w:val="B67E79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704136536">
    <w:abstractNumId w:val="1"/>
  </w:num>
  <w:num w:numId="2" w16cid:durableId="1837718737">
    <w:abstractNumId w:val="0"/>
  </w:num>
  <w:num w:numId="3" w16cid:durableId="371851693">
    <w:abstractNumId w:val="2"/>
  </w:num>
  <w:num w:numId="4" w16cid:durableId="212667010">
    <w:abstractNumId w:val="5"/>
  </w:num>
  <w:num w:numId="5" w16cid:durableId="1427269613">
    <w:abstractNumId w:val="4"/>
  </w:num>
  <w:num w:numId="6" w16cid:durableId="4175305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D96"/>
    <w:rsid w:val="00026521"/>
    <w:rsid w:val="0002673F"/>
    <w:rsid w:val="00043942"/>
    <w:rsid w:val="0006636F"/>
    <w:rsid w:val="00086E64"/>
    <w:rsid w:val="000C06EE"/>
    <w:rsid w:val="000D362A"/>
    <w:rsid w:val="000E1580"/>
    <w:rsid w:val="0010070E"/>
    <w:rsid w:val="001103CC"/>
    <w:rsid w:val="00114260"/>
    <w:rsid w:val="00127D3D"/>
    <w:rsid w:val="001B3477"/>
    <w:rsid w:val="001C3CCC"/>
    <w:rsid w:val="001C7B9E"/>
    <w:rsid w:val="001E0AAF"/>
    <w:rsid w:val="001E2312"/>
    <w:rsid w:val="001E4FE2"/>
    <w:rsid w:val="00233A66"/>
    <w:rsid w:val="00244AC8"/>
    <w:rsid w:val="00285F4B"/>
    <w:rsid w:val="002B40C1"/>
    <w:rsid w:val="002C6BBD"/>
    <w:rsid w:val="002D04CC"/>
    <w:rsid w:val="002E3B0D"/>
    <w:rsid w:val="002F724A"/>
    <w:rsid w:val="0030585C"/>
    <w:rsid w:val="0032308D"/>
    <w:rsid w:val="00325466"/>
    <w:rsid w:val="00333F02"/>
    <w:rsid w:val="003651B8"/>
    <w:rsid w:val="00387D96"/>
    <w:rsid w:val="0040464D"/>
    <w:rsid w:val="004052FD"/>
    <w:rsid w:val="0044365B"/>
    <w:rsid w:val="004501EF"/>
    <w:rsid w:val="00457989"/>
    <w:rsid w:val="00485167"/>
    <w:rsid w:val="004A294B"/>
    <w:rsid w:val="004A3408"/>
    <w:rsid w:val="004C5CF2"/>
    <w:rsid w:val="004D267A"/>
    <w:rsid w:val="004E428F"/>
    <w:rsid w:val="004F36A2"/>
    <w:rsid w:val="0051572B"/>
    <w:rsid w:val="00557D8B"/>
    <w:rsid w:val="005B018A"/>
    <w:rsid w:val="005C0892"/>
    <w:rsid w:val="005D54BC"/>
    <w:rsid w:val="005E28C0"/>
    <w:rsid w:val="005F7DED"/>
    <w:rsid w:val="00612A45"/>
    <w:rsid w:val="00665C27"/>
    <w:rsid w:val="00681426"/>
    <w:rsid w:val="006B3239"/>
    <w:rsid w:val="006C2631"/>
    <w:rsid w:val="006C6491"/>
    <w:rsid w:val="006D2612"/>
    <w:rsid w:val="00702F48"/>
    <w:rsid w:val="007150A1"/>
    <w:rsid w:val="00751D56"/>
    <w:rsid w:val="007579C0"/>
    <w:rsid w:val="007614C5"/>
    <w:rsid w:val="007B1529"/>
    <w:rsid w:val="007F70E5"/>
    <w:rsid w:val="00801F1F"/>
    <w:rsid w:val="0083612E"/>
    <w:rsid w:val="0085174E"/>
    <w:rsid w:val="0085282E"/>
    <w:rsid w:val="00876939"/>
    <w:rsid w:val="0089148C"/>
    <w:rsid w:val="008915D3"/>
    <w:rsid w:val="008D147D"/>
    <w:rsid w:val="009251E0"/>
    <w:rsid w:val="00960962"/>
    <w:rsid w:val="009669B5"/>
    <w:rsid w:val="00993D66"/>
    <w:rsid w:val="009A718B"/>
    <w:rsid w:val="009C63B5"/>
    <w:rsid w:val="009E2298"/>
    <w:rsid w:val="00A215A1"/>
    <w:rsid w:val="00A54699"/>
    <w:rsid w:val="00A73CE3"/>
    <w:rsid w:val="00A746B0"/>
    <w:rsid w:val="00A840B4"/>
    <w:rsid w:val="00AB072B"/>
    <w:rsid w:val="00B3478E"/>
    <w:rsid w:val="00B4466B"/>
    <w:rsid w:val="00B55080"/>
    <w:rsid w:val="00B7238B"/>
    <w:rsid w:val="00B779B9"/>
    <w:rsid w:val="00B86596"/>
    <w:rsid w:val="00B95AB8"/>
    <w:rsid w:val="00BD28F1"/>
    <w:rsid w:val="00BE4AC6"/>
    <w:rsid w:val="00BE7C9F"/>
    <w:rsid w:val="00C06D0A"/>
    <w:rsid w:val="00C26488"/>
    <w:rsid w:val="00C507C4"/>
    <w:rsid w:val="00C53C45"/>
    <w:rsid w:val="00C630ED"/>
    <w:rsid w:val="00C942E5"/>
    <w:rsid w:val="00CA0AED"/>
    <w:rsid w:val="00CB798A"/>
    <w:rsid w:val="00CC5D8D"/>
    <w:rsid w:val="00CE2717"/>
    <w:rsid w:val="00D107B1"/>
    <w:rsid w:val="00D17F2A"/>
    <w:rsid w:val="00D20896"/>
    <w:rsid w:val="00D20BA0"/>
    <w:rsid w:val="00D433FC"/>
    <w:rsid w:val="00D436D5"/>
    <w:rsid w:val="00D46557"/>
    <w:rsid w:val="00D65939"/>
    <w:rsid w:val="00D82EC4"/>
    <w:rsid w:val="00D853F3"/>
    <w:rsid w:val="00D924D1"/>
    <w:rsid w:val="00DC0F24"/>
    <w:rsid w:val="00DC5EA0"/>
    <w:rsid w:val="00DC6BEB"/>
    <w:rsid w:val="00DD38C3"/>
    <w:rsid w:val="00DE4F30"/>
    <w:rsid w:val="00DE6861"/>
    <w:rsid w:val="00E06F67"/>
    <w:rsid w:val="00E24DBD"/>
    <w:rsid w:val="00E53451"/>
    <w:rsid w:val="00E64535"/>
    <w:rsid w:val="00E84555"/>
    <w:rsid w:val="00EB2EC0"/>
    <w:rsid w:val="00EC05B9"/>
    <w:rsid w:val="00EC3C83"/>
    <w:rsid w:val="00ED2533"/>
    <w:rsid w:val="00EE5302"/>
    <w:rsid w:val="00EF2A3A"/>
    <w:rsid w:val="00F25479"/>
    <w:rsid w:val="00F35C2A"/>
    <w:rsid w:val="00F3654B"/>
    <w:rsid w:val="00F42EFA"/>
    <w:rsid w:val="00F54152"/>
    <w:rsid w:val="00F62069"/>
    <w:rsid w:val="00F6763B"/>
    <w:rsid w:val="00F75E59"/>
    <w:rsid w:val="00F80139"/>
    <w:rsid w:val="00F81196"/>
    <w:rsid w:val="00FF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F1616"/>
  <w15:docId w15:val="{A294C045-FD59-4C40-8EF2-E5E89AE0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D66"/>
    <w:pPr>
      <w:ind w:left="720"/>
      <w:contextualSpacing/>
    </w:pPr>
  </w:style>
  <w:style w:type="character" w:customStyle="1" w:styleId="apple-converted-space">
    <w:name w:val="apple-converted-space"/>
    <w:basedOn w:val="a0"/>
    <w:rsid w:val="00EB2EC0"/>
  </w:style>
  <w:style w:type="character" w:styleId="a4">
    <w:name w:val="Hyperlink"/>
    <w:basedOn w:val="a0"/>
    <w:uiPriority w:val="99"/>
    <w:unhideWhenUsed/>
    <w:rsid w:val="004E42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F02DC-0B2E-4E74-B3D0-644AC0914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61</cp:revision>
  <cp:lastPrinted>2019-03-12T05:48:00Z</cp:lastPrinted>
  <dcterms:created xsi:type="dcterms:W3CDTF">2016-06-08T11:19:00Z</dcterms:created>
  <dcterms:modified xsi:type="dcterms:W3CDTF">2022-05-18T06:29:00Z</dcterms:modified>
</cp:coreProperties>
</file>